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6126" w:type="dxa"/>
        <w:tblLayout w:type="fixed"/>
        <w:tblLook w:val="04A0"/>
      </w:tblPr>
      <w:tblGrid>
        <w:gridCol w:w="675"/>
        <w:gridCol w:w="3686"/>
        <w:gridCol w:w="3544"/>
        <w:gridCol w:w="1559"/>
        <w:gridCol w:w="2835"/>
        <w:gridCol w:w="2126"/>
        <w:gridCol w:w="1701"/>
      </w:tblGrid>
      <w:tr w:rsidR="00B71340" w:rsidTr="00B71340">
        <w:tc>
          <w:tcPr>
            <w:tcW w:w="16126" w:type="dxa"/>
            <w:gridSpan w:val="7"/>
          </w:tcPr>
          <w:p w:rsidR="00B71340" w:rsidRPr="00A635BF" w:rsidRDefault="00B71340" w:rsidP="00B7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</w:t>
            </w:r>
            <w:r w:rsidRPr="00A63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B71340" w:rsidRPr="00A635BF" w:rsidRDefault="00B71340" w:rsidP="00B7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С 18 </w:t>
            </w:r>
            <w:r w:rsidRPr="00A63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МАЯ 2020  </w:t>
            </w:r>
            <w:bookmarkStart w:id="0" w:name="_GoBack"/>
            <w:bookmarkEnd w:id="0"/>
            <w:r w:rsidRPr="00A635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НА СЕЛЕ</w:t>
            </w:r>
            <w:r w:rsidRPr="00A635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340" w:rsidRDefault="00B71340" w:rsidP="00B7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</w:p>
          <w:p w:rsidR="00B71340" w:rsidRP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профессиях на селе. Знакомить с трудовыми действиями таких профессий, как: агроном, тракторист, комбайнёр, ветеринар. Дать представления детям, что название многих профессий на селе помогают понять, в чем состоит труд людей этой профессии: рыбовод, пчеловод, лесовод, овощевод, животновод, коневод, птичник. Рассказать детям о том, что есть профессии, необходимые как в городе, так и на селе: врач, учитель, продавец. </w:t>
            </w:r>
          </w:p>
          <w:p w:rsidR="00B71340" w:rsidRP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>Учить называть профессии села.</w:t>
            </w:r>
          </w:p>
          <w:p w:rsidR="00B71340" w:rsidRP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ранней профориентации: рассказать детям о трудовых обязанностях некоторых профессий, их социальной значимости.</w:t>
            </w:r>
          </w:p>
          <w:p w:rsid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сельскому труду. Дать представление детям, что на селе трудиться во многом тяжелее, чем в городе.</w:t>
            </w:r>
          </w:p>
          <w:p w:rsid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по благоустройству на участке и на даче: помощи в  посадке цветов, поливе растений, рыхлении почвы.</w:t>
            </w:r>
          </w:p>
          <w:p w:rsidR="00B71340" w:rsidRPr="00B71340" w:rsidRDefault="00B71340" w:rsidP="00B71340">
            <w:pPr>
              <w:pStyle w:val="a5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>Поощрять усилия детей по уходу за трудовым инвентарём.</w:t>
            </w:r>
            <w:r w:rsidRPr="00B713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91" w:rsidTr="00B71340">
        <w:tc>
          <w:tcPr>
            <w:tcW w:w="675" w:type="dxa"/>
            <w:vMerge w:val="restart"/>
          </w:tcPr>
          <w:p w:rsidR="0049706E" w:rsidRDefault="000E51C7" w:rsidP="00B71340">
            <w:pPr>
              <w:ind w:left="-142" w:right="-6"/>
              <w:jc w:val="center"/>
            </w:pPr>
            <w:r>
              <w:t xml:space="preserve">Подготовительная 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49706E" w:rsidRDefault="0049706E" w:rsidP="0049706E">
            <w:pPr>
              <w:jc w:val="center"/>
            </w:pPr>
            <w:r>
              <w:t>ОБРАЗОВАТЕЛЬНЫЕ 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9706E" w:rsidRDefault="0049706E" w:rsidP="00D17D60">
            <w:pPr>
              <w:jc w:val="center"/>
            </w:pPr>
            <w:r>
              <w:t>ЭТО  ИНТЕРЕСНО</w:t>
            </w:r>
          </w:p>
          <w:p w:rsidR="0049706E" w:rsidRDefault="0049706E" w:rsidP="00D17D60">
            <w:pPr>
              <w:jc w:val="center"/>
            </w:pPr>
            <w:r>
              <w:t>(дополнительные материалы)</w:t>
            </w:r>
          </w:p>
        </w:tc>
      </w:tr>
      <w:tr w:rsidR="00FF2CAE" w:rsidTr="00B71340">
        <w:tc>
          <w:tcPr>
            <w:tcW w:w="675" w:type="dxa"/>
            <w:vMerge/>
          </w:tcPr>
          <w:p w:rsidR="0049706E" w:rsidRDefault="0049706E"/>
        </w:tc>
        <w:tc>
          <w:tcPr>
            <w:tcW w:w="3686" w:type="dxa"/>
          </w:tcPr>
          <w:p w:rsidR="0049706E" w:rsidRDefault="00D17D60" w:rsidP="00D17D60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3544" w:type="dxa"/>
          </w:tcPr>
          <w:p w:rsidR="0049706E" w:rsidRDefault="00D17D60" w:rsidP="00D17D60">
            <w:pPr>
              <w:jc w:val="center"/>
            </w:pPr>
            <w:r>
              <w:t>Речевое развитие</w:t>
            </w:r>
          </w:p>
        </w:tc>
        <w:tc>
          <w:tcPr>
            <w:tcW w:w="1559" w:type="dxa"/>
          </w:tcPr>
          <w:p w:rsidR="0049706E" w:rsidRDefault="00D17D60" w:rsidP="00D17D60">
            <w:pPr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2835" w:type="dxa"/>
          </w:tcPr>
          <w:p w:rsidR="0049706E" w:rsidRDefault="00D17D60" w:rsidP="00D17D60">
            <w:pPr>
              <w:jc w:val="center"/>
            </w:pPr>
            <w:r>
              <w:t>Художественно – эстетическое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706E" w:rsidRDefault="00D17D60">
            <w:r>
              <w:t>Физическое развитие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9706E" w:rsidRDefault="0049706E"/>
        </w:tc>
      </w:tr>
      <w:tr w:rsidR="00FF2CAE" w:rsidTr="00B71340">
        <w:trPr>
          <w:trHeight w:val="1735"/>
        </w:trPr>
        <w:tc>
          <w:tcPr>
            <w:tcW w:w="675" w:type="dxa"/>
          </w:tcPr>
          <w:p w:rsidR="0049706E" w:rsidRDefault="00D17D60">
            <w:r>
              <w:t>ПН</w:t>
            </w:r>
          </w:p>
          <w:p w:rsidR="00D17D60" w:rsidRDefault="00D17D60"/>
        </w:tc>
        <w:tc>
          <w:tcPr>
            <w:tcW w:w="3686" w:type="dxa"/>
          </w:tcPr>
          <w:p w:rsidR="0049706E" w:rsidRDefault="00461309" w:rsidP="00866591">
            <w:hyperlink r:id="rId5" w:history="1">
              <w:r w:rsidR="00866591" w:rsidRPr="0027017C">
                <w:rPr>
                  <w:rStyle w:val="a4"/>
                </w:rPr>
                <w:t>Рассматривание иллюстраций:</w:t>
              </w:r>
            </w:hyperlink>
            <w:r w:rsidR="00866591">
              <w:t xml:space="preserve"> </w:t>
            </w:r>
          </w:p>
          <w:p w:rsidR="001B2277" w:rsidRPr="00AA3577" w:rsidRDefault="001B2277" w:rsidP="00BD3935">
            <w:pPr>
              <w:rPr>
                <w:sz w:val="8"/>
              </w:rPr>
            </w:pPr>
          </w:p>
          <w:p w:rsidR="00BD3935" w:rsidRDefault="0027017C" w:rsidP="00BD3935">
            <w:r>
              <w:t xml:space="preserve"> </w:t>
            </w:r>
            <w:hyperlink r:id="rId6" w:history="1">
              <w:r w:rsidR="00BD3935" w:rsidRPr="001B2277">
                <w:rPr>
                  <w:rStyle w:val="a4"/>
                </w:rPr>
                <w:t>«Пр</w:t>
              </w:r>
              <w:r w:rsidR="001B2277" w:rsidRPr="001B2277">
                <w:rPr>
                  <w:rStyle w:val="a4"/>
                </w:rPr>
                <w:t>езентация сельскохозяйственные пр</w:t>
              </w:r>
              <w:r w:rsidR="00BD3935" w:rsidRPr="001B2277">
                <w:rPr>
                  <w:rStyle w:val="a4"/>
                </w:rPr>
                <w:t>офессии»</w:t>
              </w:r>
            </w:hyperlink>
          </w:p>
          <w:p w:rsidR="001B2277" w:rsidRPr="00AA3577" w:rsidRDefault="001B2277" w:rsidP="0027017C">
            <w:pPr>
              <w:rPr>
                <w:sz w:val="8"/>
              </w:rPr>
            </w:pPr>
          </w:p>
          <w:p w:rsidR="00B71340" w:rsidRDefault="00461309" w:rsidP="0027017C">
            <w:hyperlink r:id="rId7" w:history="1">
              <w:r w:rsidR="009D4A3B" w:rsidRPr="0027017C">
                <w:rPr>
                  <w:rStyle w:val="a4"/>
                </w:rPr>
                <w:t>Профес</w:t>
              </w:r>
              <w:r w:rsidR="003A1308" w:rsidRPr="0027017C">
                <w:rPr>
                  <w:rStyle w:val="a4"/>
                </w:rPr>
                <w:t>сия «К</w:t>
              </w:r>
              <w:r w:rsidR="009D4A3B" w:rsidRPr="0027017C">
                <w:rPr>
                  <w:rStyle w:val="a4"/>
                </w:rPr>
                <w:t>омбайнер</w:t>
              </w:r>
              <w:r w:rsidR="003A1308" w:rsidRPr="0027017C">
                <w:rPr>
                  <w:rStyle w:val="a4"/>
                </w:rPr>
                <w:t>»</w:t>
              </w:r>
            </w:hyperlink>
            <w:r w:rsidR="009D4A3B">
              <w:t xml:space="preserve"> </w:t>
            </w:r>
          </w:p>
          <w:p w:rsidR="00B71340" w:rsidRDefault="00B71340" w:rsidP="0027017C"/>
          <w:p w:rsidR="009D4A3B" w:rsidRDefault="00461309" w:rsidP="0027017C">
            <w:hyperlink r:id="rId8" w:history="1">
              <w:proofErr w:type="spellStart"/>
              <w:r w:rsidR="00B71340" w:rsidRPr="001E5857">
                <w:rPr>
                  <w:rStyle w:val="a4"/>
                </w:rPr>
                <w:t>Онлайн</w:t>
              </w:r>
              <w:proofErr w:type="spellEnd"/>
              <w:r w:rsidR="00B71340" w:rsidRPr="001E5857">
                <w:rPr>
                  <w:rStyle w:val="a4"/>
                </w:rPr>
                <w:t xml:space="preserve"> игры </w:t>
              </w:r>
              <w:proofErr w:type="spellStart"/>
              <w:r w:rsidR="00B71340" w:rsidRPr="001E5857">
                <w:rPr>
                  <w:rStyle w:val="a4"/>
                </w:rPr>
                <w:t>Меморина</w:t>
              </w:r>
              <w:proofErr w:type="spellEnd"/>
              <w:r w:rsidR="00B71340" w:rsidRPr="001E5857">
                <w:rPr>
                  <w:rStyle w:val="a4"/>
                </w:rPr>
                <w:t xml:space="preserve"> "Цифры"</w:t>
              </w:r>
            </w:hyperlink>
          </w:p>
        </w:tc>
        <w:tc>
          <w:tcPr>
            <w:tcW w:w="3544" w:type="dxa"/>
          </w:tcPr>
          <w:p w:rsidR="00193356" w:rsidRDefault="00461309">
            <w:hyperlink r:id="rId9" w:history="1">
              <w:r w:rsidR="009D4A3B" w:rsidRPr="00193356">
                <w:rPr>
                  <w:rStyle w:val="a4"/>
                </w:rPr>
                <w:t>Загадки о профессиях</w:t>
              </w:r>
            </w:hyperlink>
            <w:r w:rsidR="009D4A3B">
              <w:t xml:space="preserve"> </w:t>
            </w:r>
          </w:p>
          <w:p w:rsidR="00193356" w:rsidRDefault="00193356"/>
          <w:p w:rsidR="00193356" w:rsidRDefault="00461309">
            <w:hyperlink r:id="rId10" w:history="1">
              <w:r w:rsidR="00215E89" w:rsidRPr="00193356">
                <w:rPr>
                  <w:rStyle w:val="a4"/>
                </w:rPr>
                <w:t xml:space="preserve">Учим </w:t>
              </w:r>
              <w:proofErr w:type="spellStart"/>
              <w:r w:rsidR="00215E89" w:rsidRPr="00193356">
                <w:rPr>
                  <w:rStyle w:val="a4"/>
                </w:rPr>
                <w:t>чистоговорку</w:t>
              </w:r>
              <w:proofErr w:type="spellEnd"/>
            </w:hyperlink>
            <w:r w:rsidR="00215E89">
              <w:t xml:space="preserve"> </w:t>
            </w:r>
          </w:p>
          <w:p w:rsidR="00193356" w:rsidRDefault="00193356"/>
          <w:p w:rsidR="00BD3935" w:rsidRPr="00AA3577" w:rsidRDefault="00461309">
            <w:hyperlink r:id="rId11" w:history="1">
              <w:r w:rsidR="00435A05" w:rsidRPr="00193356">
                <w:rPr>
                  <w:rStyle w:val="a4"/>
                </w:rPr>
                <w:t>Обучение грамоте: Занятие 44 «Знакомство с буквой Х»</w:t>
              </w:r>
            </w:hyperlink>
          </w:p>
        </w:tc>
        <w:tc>
          <w:tcPr>
            <w:tcW w:w="1559" w:type="dxa"/>
          </w:tcPr>
          <w:p w:rsidR="00215E89" w:rsidRDefault="00461309" w:rsidP="00B71340">
            <w:pPr>
              <w:ind w:right="-108"/>
            </w:pPr>
            <w:hyperlink r:id="rId12" w:history="1">
              <w:r w:rsidR="00985907" w:rsidRPr="00A5702E">
                <w:rPr>
                  <w:rStyle w:val="a4"/>
                </w:rPr>
                <w:t>Уроки этикета за столом</w:t>
              </w:r>
            </w:hyperlink>
          </w:p>
          <w:p w:rsidR="0027017C" w:rsidRPr="00B71340" w:rsidRDefault="0027017C" w:rsidP="00B71340">
            <w:pPr>
              <w:ind w:right="-108"/>
              <w:rPr>
                <w:sz w:val="14"/>
              </w:rPr>
            </w:pPr>
          </w:p>
          <w:p w:rsidR="00521D71" w:rsidRPr="000E51C7" w:rsidRDefault="00461309" w:rsidP="00B71340">
            <w:pPr>
              <w:ind w:right="-108"/>
              <w:textAlignment w:val="baseline"/>
              <w:rPr>
                <w:sz w:val="24"/>
              </w:rPr>
            </w:pPr>
            <w:hyperlink r:id="rId13" w:history="1">
              <w:r w:rsidR="0027017C" w:rsidRPr="0027017C">
                <w:rPr>
                  <w:rStyle w:val="a4"/>
                  <w:sz w:val="24"/>
                </w:rPr>
                <w:t xml:space="preserve">Насколько вы близки с ребенком? </w:t>
              </w:r>
              <w:r w:rsidR="00B71340" w:rsidRPr="0027017C">
                <w:rPr>
                  <w:rStyle w:val="a4"/>
                  <w:sz w:val="24"/>
                </w:rPr>
                <w:t>Онлайн-тест</w:t>
              </w:r>
            </w:hyperlink>
          </w:p>
        </w:tc>
        <w:tc>
          <w:tcPr>
            <w:tcW w:w="2835" w:type="dxa"/>
          </w:tcPr>
          <w:p w:rsidR="009E1698" w:rsidRDefault="00461309">
            <w:hyperlink r:id="rId14" w:history="1">
              <w:r w:rsidR="00D17D60" w:rsidRPr="009E1698">
                <w:rPr>
                  <w:rStyle w:val="a4"/>
                </w:rPr>
                <w:t>Лепка «Трактор»</w:t>
              </w:r>
            </w:hyperlink>
            <w:r w:rsidR="00D17D60">
              <w:t xml:space="preserve"> </w:t>
            </w:r>
          </w:p>
          <w:p w:rsidR="009E1698" w:rsidRDefault="009E1698"/>
          <w:p w:rsidR="00413DF2" w:rsidRDefault="00461309">
            <w:pPr>
              <w:rPr>
                <w:rFonts w:eastAsiaTheme="minorHAnsi"/>
                <w:lang w:eastAsia="en-US"/>
              </w:rPr>
            </w:pPr>
            <w:hyperlink r:id="rId15" w:history="1">
              <w:r w:rsidR="00B66ECC" w:rsidRPr="009E1698">
                <w:rPr>
                  <w:rStyle w:val="a4"/>
                  <w:rFonts w:eastAsiaTheme="minorHAnsi"/>
                  <w:lang w:eastAsia="en-US"/>
                </w:rPr>
                <w:t>Угощение для кукол из соленого теста</w:t>
              </w:r>
            </w:hyperlink>
          </w:p>
          <w:p w:rsidR="009E1698" w:rsidRDefault="009E1698">
            <w:pPr>
              <w:rPr>
                <w:rFonts w:eastAsiaTheme="minorHAnsi"/>
                <w:lang w:eastAsia="en-US"/>
              </w:rPr>
            </w:pPr>
          </w:p>
          <w:p w:rsidR="00AA3577" w:rsidRPr="00AA3577" w:rsidRDefault="00461309" w:rsidP="00AA3577">
            <w:pPr>
              <w:rPr>
                <w:rStyle w:val="a4"/>
                <w:rFonts w:eastAsiaTheme="minorHAnsi"/>
                <w:lang w:eastAsia="en-US"/>
              </w:rPr>
            </w:pPr>
            <w:hyperlink r:id="rId16" w:history="1">
              <w:r w:rsidR="00AA3577" w:rsidRPr="00AA3577">
                <w:rPr>
                  <w:rStyle w:val="a4"/>
                  <w:rFonts w:eastAsiaTheme="minorHAnsi"/>
                  <w:lang w:eastAsia="en-US"/>
                </w:rPr>
                <w:t xml:space="preserve">Рисование «Фермер» </w:t>
              </w:r>
            </w:hyperlink>
          </w:p>
          <w:p w:rsidR="00B66ECC" w:rsidRPr="00B66ECC" w:rsidRDefault="00B66ECC"/>
        </w:tc>
        <w:tc>
          <w:tcPr>
            <w:tcW w:w="2126" w:type="dxa"/>
            <w:tcBorders>
              <w:right w:val="single" w:sz="4" w:space="0" w:color="auto"/>
            </w:tcBorders>
          </w:tcPr>
          <w:p w:rsidR="00AA3577" w:rsidRDefault="00461309" w:rsidP="008F33B3">
            <w:hyperlink r:id="rId17" w:history="1">
              <w:r w:rsidR="00DA59D7" w:rsidRPr="008F33B3">
                <w:rPr>
                  <w:rStyle w:val="a4"/>
                </w:rPr>
                <w:t>Физкультминутка «Стойкий оловянный солдатик»</w:t>
              </w:r>
            </w:hyperlink>
            <w:r w:rsidR="00DA59D7">
              <w:t xml:space="preserve"> </w:t>
            </w:r>
          </w:p>
          <w:p w:rsidR="00AA3577" w:rsidRPr="000E51C7" w:rsidRDefault="00AA3577" w:rsidP="00AA3577">
            <w:pPr>
              <w:rPr>
                <w:sz w:val="12"/>
              </w:rPr>
            </w:pPr>
          </w:p>
          <w:p w:rsidR="0049706E" w:rsidRPr="00AA3577" w:rsidRDefault="00461309" w:rsidP="000E51C7">
            <w:hyperlink r:id="rId18" w:history="1">
              <w:r w:rsidR="00AA3577" w:rsidRPr="000A380D">
                <w:rPr>
                  <w:rStyle w:val="a4"/>
                </w:rPr>
                <w:t>Прыг –скок команд</w:t>
              </w:r>
              <w:r w:rsidR="000E51C7">
                <w:rPr>
                  <w:rStyle w:val="a4"/>
                </w:rPr>
                <w:t>а</w:t>
              </w:r>
              <w:r w:rsidR="00AA3577">
                <w:rPr>
                  <w:rStyle w:val="a4"/>
                </w:rPr>
                <w:t xml:space="preserve"> «Веселый кубик»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076" w:rsidRDefault="00461309" w:rsidP="00D9495D">
            <w:hyperlink r:id="rId19" w:history="1">
              <w:r w:rsidR="008E087C" w:rsidRPr="00D9495D">
                <w:rPr>
                  <w:rStyle w:val="a4"/>
                </w:rPr>
                <w:t>Поделки своими руками</w:t>
              </w:r>
            </w:hyperlink>
            <w:r w:rsidR="00D9495D">
              <w:t xml:space="preserve"> </w:t>
            </w:r>
          </w:p>
          <w:p w:rsidR="005D3076" w:rsidRPr="00B71340" w:rsidRDefault="005D3076" w:rsidP="005D3076">
            <w:pPr>
              <w:rPr>
                <w:sz w:val="12"/>
              </w:rPr>
            </w:pPr>
          </w:p>
          <w:p w:rsidR="0049706E" w:rsidRPr="005D3076" w:rsidRDefault="00461309" w:rsidP="005D3076">
            <w:hyperlink r:id="rId20" w:history="1">
              <w:r w:rsidR="005D3076" w:rsidRPr="00840C97">
                <w:rPr>
                  <w:rStyle w:val="a4"/>
                </w:rPr>
                <w:t>Развивающий мультик для детей. Рабочие машины</w:t>
              </w:r>
            </w:hyperlink>
          </w:p>
        </w:tc>
      </w:tr>
      <w:tr w:rsidR="00FF2CAE" w:rsidTr="00B71340">
        <w:trPr>
          <w:trHeight w:val="1664"/>
        </w:trPr>
        <w:tc>
          <w:tcPr>
            <w:tcW w:w="675" w:type="dxa"/>
          </w:tcPr>
          <w:p w:rsidR="0049706E" w:rsidRDefault="00D17D60">
            <w:r>
              <w:t>ВТ</w:t>
            </w:r>
          </w:p>
          <w:p w:rsidR="00D17D60" w:rsidRDefault="00D17D60"/>
        </w:tc>
        <w:tc>
          <w:tcPr>
            <w:tcW w:w="3686" w:type="dxa"/>
          </w:tcPr>
          <w:p w:rsidR="00B3013B" w:rsidRDefault="00461309">
            <w:hyperlink r:id="rId21" w:history="1">
              <w:r w:rsidR="003A1308" w:rsidRPr="00B3013B">
                <w:rPr>
                  <w:rStyle w:val="a4"/>
                </w:rPr>
                <w:t>Профессия «Сварщик»</w:t>
              </w:r>
            </w:hyperlink>
            <w:r w:rsidR="003A1308">
              <w:t xml:space="preserve"> </w:t>
            </w:r>
          </w:p>
          <w:p w:rsidR="00B3013B" w:rsidRPr="00B71340" w:rsidRDefault="00B3013B">
            <w:pPr>
              <w:rPr>
                <w:sz w:val="14"/>
              </w:rPr>
            </w:pPr>
          </w:p>
          <w:p w:rsidR="00B3013B" w:rsidRDefault="00461309">
            <w:hyperlink r:id="rId22" w:history="1">
              <w:r w:rsidR="008E087C" w:rsidRPr="00B3013B">
                <w:rPr>
                  <w:rStyle w:val="a4"/>
                </w:rPr>
                <w:t>19 экспериментов</w:t>
              </w:r>
            </w:hyperlink>
            <w:r w:rsidR="008E087C">
              <w:t xml:space="preserve"> </w:t>
            </w:r>
          </w:p>
          <w:p w:rsidR="00B3013B" w:rsidRPr="00B71340" w:rsidRDefault="00B3013B">
            <w:pPr>
              <w:rPr>
                <w:sz w:val="10"/>
              </w:rPr>
            </w:pPr>
          </w:p>
          <w:p w:rsidR="00435A05" w:rsidRDefault="00461309">
            <w:hyperlink r:id="rId23" w:history="1">
              <w:r w:rsidR="00435A05" w:rsidRPr="00B3013B">
                <w:rPr>
                  <w:rStyle w:val="a4"/>
                </w:rPr>
                <w:t>Математика мультфильм</w:t>
              </w:r>
            </w:hyperlink>
          </w:p>
          <w:p w:rsidR="00D755EC" w:rsidRPr="00B71340" w:rsidRDefault="00D755EC" w:rsidP="00D755EC">
            <w:pPr>
              <w:rPr>
                <w:sz w:val="12"/>
              </w:rPr>
            </w:pPr>
          </w:p>
          <w:p w:rsidR="00435A05" w:rsidRDefault="00461309">
            <w:hyperlink r:id="rId24" w:history="1">
              <w:r w:rsidR="00D755EC" w:rsidRPr="008E0734">
                <w:rPr>
                  <w:rStyle w:val="a4"/>
                </w:rPr>
                <w:t>Тесты на готовность ребенка к школе</w:t>
              </w:r>
            </w:hyperlink>
          </w:p>
        </w:tc>
        <w:tc>
          <w:tcPr>
            <w:tcW w:w="3544" w:type="dxa"/>
          </w:tcPr>
          <w:p w:rsidR="001E23DA" w:rsidRDefault="00461309" w:rsidP="002C67DA">
            <w:hyperlink r:id="rId25" w:history="1">
              <w:r w:rsidR="00C53B57" w:rsidRPr="001E23DA">
                <w:rPr>
                  <w:rStyle w:val="a4"/>
                </w:rPr>
                <w:t xml:space="preserve">Речевая игра </w:t>
              </w:r>
              <w:r w:rsidR="00435A05" w:rsidRPr="001E23DA">
                <w:rPr>
                  <w:rStyle w:val="a4"/>
                </w:rPr>
                <w:t xml:space="preserve">М.Борисенко, Н.Лукина </w:t>
              </w:r>
              <w:r w:rsidR="00C53B57" w:rsidRPr="001E23DA">
                <w:rPr>
                  <w:rStyle w:val="a4"/>
                </w:rPr>
                <w:t>«Подбери слово»</w:t>
              </w:r>
            </w:hyperlink>
            <w:r w:rsidR="00C53B57">
              <w:t xml:space="preserve"> </w:t>
            </w:r>
          </w:p>
          <w:p w:rsidR="001E23DA" w:rsidRPr="00AA3577" w:rsidRDefault="001E23DA" w:rsidP="002C67DA">
            <w:pPr>
              <w:rPr>
                <w:sz w:val="10"/>
              </w:rPr>
            </w:pPr>
          </w:p>
          <w:p w:rsidR="00BD3935" w:rsidRDefault="00461309" w:rsidP="00BD3935">
            <w:hyperlink r:id="rId26" w:history="1">
              <w:r w:rsidR="00BD3935" w:rsidRPr="001E23DA">
                <w:rPr>
                  <w:rStyle w:val="a4"/>
                </w:rPr>
                <w:t>Учить стихотворение В. Маяковского «Кем быть?»</w:t>
              </w:r>
            </w:hyperlink>
          </w:p>
          <w:p w:rsidR="001E23DA" w:rsidRPr="00AA3577" w:rsidRDefault="001E23DA" w:rsidP="002C67DA">
            <w:pPr>
              <w:rPr>
                <w:rStyle w:val="a4"/>
                <w:sz w:val="6"/>
              </w:rPr>
            </w:pPr>
          </w:p>
          <w:p w:rsidR="001E23DA" w:rsidRDefault="00461309" w:rsidP="002C67DA">
            <w:hyperlink r:id="rId27" w:history="1">
              <w:r w:rsidR="001E23DA" w:rsidRPr="001E23DA">
                <w:rPr>
                  <w:rStyle w:val="a4"/>
                </w:rPr>
                <w:t>Слушать стихотворение «Кем быть?»</w:t>
              </w:r>
            </w:hyperlink>
          </w:p>
        </w:tc>
        <w:tc>
          <w:tcPr>
            <w:tcW w:w="1559" w:type="dxa"/>
          </w:tcPr>
          <w:p w:rsidR="0083434E" w:rsidRDefault="00461309">
            <w:hyperlink r:id="rId28" w:history="1">
              <w:r w:rsidR="00521D71" w:rsidRPr="00F06DCB">
                <w:rPr>
                  <w:rStyle w:val="a4"/>
                </w:rPr>
                <w:t>ЗОЖ для детей</w:t>
              </w:r>
            </w:hyperlink>
          </w:p>
          <w:p w:rsidR="008E0734" w:rsidRDefault="008E0734" w:rsidP="008E0734"/>
          <w:p w:rsidR="008E0734" w:rsidRDefault="008E0734" w:rsidP="008E0734"/>
          <w:p w:rsidR="00521D71" w:rsidRPr="008E0734" w:rsidRDefault="00521D71" w:rsidP="00D755EC"/>
        </w:tc>
        <w:tc>
          <w:tcPr>
            <w:tcW w:w="2835" w:type="dxa"/>
          </w:tcPr>
          <w:p w:rsidR="004B21FE" w:rsidRDefault="00461309">
            <w:hyperlink r:id="rId29" w:history="1">
              <w:r w:rsidR="00D75AC8" w:rsidRPr="004B21FE">
                <w:rPr>
                  <w:rStyle w:val="a4"/>
                </w:rPr>
                <w:t>Аппликация «Вертолет»</w:t>
              </w:r>
            </w:hyperlink>
            <w:r w:rsidR="00D75AC8">
              <w:t xml:space="preserve"> </w:t>
            </w:r>
          </w:p>
          <w:p w:rsidR="004B21FE" w:rsidRPr="00B71340" w:rsidRDefault="004B21FE">
            <w:pPr>
              <w:rPr>
                <w:sz w:val="14"/>
              </w:rPr>
            </w:pPr>
          </w:p>
          <w:p w:rsidR="00413DF2" w:rsidRDefault="00461309">
            <w:pPr>
              <w:rPr>
                <w:rStyle w:val="a4"/>
                <w:color w:val="auto"/>
                <w:u w:val="none"/>
              </w:rPr>
            </w:pPr>
            <w:hyperlink r:id="rId30" w:history="1">
              <w:r w:rsidR="00413DF2" w:rsidRPr="004B21FE">
                <w:rPr>
                  <w:rStyle w:val="a4"/>
                </w:rPr>
                <w:t>Бетономешалка из геометрических фигур</w:t>
              </w:r>
            </w:hyperlink>
          </w:p>
          <w:p w:rsidR="00DA1D73" w:rsidRPr="00B71340" w:rsidRDefault="00DA1D73" w:rsidP="00DA1D73">
            <w:pPr>
              <w:rPr>
                <w:sz w:val="14"/>
              </w:rPr>
            </w:pPr>
          </w:p>
          <w:p w:rsidR="00413DF2" w:rsidRPr="00B71340" w:rsidRDefault="00461309" w:rsidP="00DA1D73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BA626D" w:rsidRPr="00BA626D">
                <w:rPr>
                  <w:rStyle w:val="a4"/>
                  <w:rFonts w:ascii="Times New Roman" w:eastAsia="Times New Roman" w:hAnsi="Times New Roman" w:cs="Times New Roman"/>
                </w:rPr>
                <w:t xml:space="preserve">Раскраски «Труженики села» 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E51C7" w:rsidRDefault="00461309" w:rsidP="004B21FE">
            <w:hyperlink r:id="rId32" w:history="1">
              <w:r w:rsidR="00DA59D7" w:rsidRPr="004B21FE">
                <w:rPr>
                  <w:rStyle w:val="a4"/>
                </w:rPr>
                <w:t>Математическая физкультминутка</w:t>
              </w:r>
            </w:hyperlink>
            <w:r w:rsidR="00DA59D7">
              <w:t xml:space="preserve"> </w:t>
            </w:r>
          </w:p>
          <w:p w:rsidR="000E51C7" w:rsidRDefault="000E51C7" w:rsidP="000E51C7"/>
          <w:p w:rsidR="0049706E" w:rsidRPr="000E51C7" w:rsidRDefault="00461309" w:rsidP="000E51C7">
            <w:hyperlink r:id="rId33" w:history="1">
              <w:r w:rsidR="000E51C7" w:rsidRPr="00E25A0B">
                <w:rPr>
                  <w:rStyle w:val="a4"/>
                </w:rPr>
                <w:t>Играем дом</w:t>
              </w:r>
              <w:r w:rsidR="000E51C7">
                <w:rPr>
                  <w:rStyle w:val="a4"/>
                </w:rPr>
                <w:t>а Подвижные игры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857" w:rsidRDefault="00461309" w:rsidP="00D755EC">
            <w:hyperlink r:id="rId34" w:history="1">
              <w:r w:rsidR="00DA59D7" w:rsidRPr="00D755EC">
                <w:rPr>
                  <w:rStyle w:val="a4"/>
                </w:rPr>
                <w:t>Развивающие игры для детей</w:t>
              </w:r>
            </w:hyperlink>
            <w:r w:rsidR="00DA59D7">
              <w:t xml:space="preserve"> </w:t>
            </w:r>
          </w:p>
          <w:p w:rsidR="001E5857" w:rsidRPr="00B71340" w:rsidRDefault="001E5857" w:rsidP="001E5857">
            <w:pPr>
              <w:rPr>
                <w:sz w:val="10"/>
              </w:rPr>
            </w:pPr>
          </w:p>
          <w:p w:rsidR="0049706E" w:rsidRPr="001E5857" w:rsidRDefault="00461309" w:rsidP="00B71340">
            <w:hyperlink r:id="rId35" w:history="1">
              <w:r w:rsidR="001E5857" w:rsidRPr="00CA620C">
                <w:rPr>
                  <w:rStyle w:val="a4"/>
                  <w:rFonts w:ascii="Times New Roman" w:hAnsi="Times New Roman"/>
                </w:rPr>
                <w:t>Сказка старого дуба. Советские мультфильмы</w:t>
              </w:r>
            </w:hyperlink>
          </w:p>
        </w:tc>
      </w:tr>
      <w:tr w:rsidR="00FF2CAE" w:rsidTr="00B71340">
        <w:trPr>
          <w:trHeight w:val="1361"/>
        </w:trPr>
        <w:tc>
          <w:tcPr>
            <w:tcW w:w="675" w:type="dxa"/>
          </w:tcPr>
          <w:p w:rsidR="0049706E" w:rsidRDefault="00D17D60">
            <w:r>
              <w:t>СР</w:t>
            </w:r>
          </w:p>
          <w:p w:rsidR="00D17D60" w:rsidRDefault="00D17D60"/>
        </w:tc>
        <w:tc>
          <w:tcPr>
            <w:tcW w:w="3686" w:type="dxa"/>
          </w:tcPr>
          <w:p w:rsidR="006A4BB8" w:rsidRDefault="00461309">
            <w:hyperlink r:id="rId36" w:history="1">
              <w:r w:rsidR="003A1308" w:rsidRPr="006A4BB8">
                <w:rPr>
                  <w:rStyle w:val="a4"/>
                </w:rPr>
                <w:t>Профессия «Молочник»</w:t>
              </w:r>
            </w:hyperlink>
            <w:r w:rsidR="003A1308">
              <w:t xml:space="preserve"> </w:t>
            </w:r>
          </w:p>
          <w:p w:rsidR="006A4BB8" w:rsidRPr="00AA3577" w:rsidRDefault="006A4BB8">
            <w:pPr>
              <w:rPr>
                <w:sz w:val="12"/>
              </w:rPr>
            </w:pPr>
          </w:p>
          <w:p w:rsidR="0049706E" w:rsidRDefault="00461309">
            <w:hyperlink r:id="rId37" w:history="1">
              <w:r w:rsidR="00BD3935" w:rsidRPr="006A4BB8">
                <w:rPr>
                  <w:rStyle w:val="a4"/>
                </w:rPr>
                <w:t>Пальчиковая гимнастика</w:t>
              </w:r>
            </w:hyperlink>
          </w:p>
          <w:p w:rsidR="006A4BB8" w:rsidRPr="00AA3577" w:rsidRDefault="006A4BB8">
            <w:pPr>
              <w:rPr>
                <w:rStyle w:val="a4"/>
                <w:color w:val="auto"/>
                <w:sz w:val="10"/>
                <w:u w:val="none"/>
              </w:rPr>
            </w:pPr>
          </w:p>
          <w:p w:rsidR="00985907" w:rsidRPr="006A4BB8" w:rsidRDefault="00461309">
            <w:pPr>
              <w:rPr>
                <w:rStyle w:val="a4"/>
              </w:rPr>
            </w:pPr>
            <w:r>
              <w:rPr>
                <w:rStyle w:val="a4"/>
                <w:color w:val="auto"/>
                <w:u w:val="none"/>
              </w:rPr>
              <w:fldChar w:fldCharType="begin"/>
            </w:r>
            <w:r w:rsidR="006A4BB8">
              <w:rPr>
                <w:rStyle w:val="a4"/>
                <w:color w:val="auto"/>
                <w:u w:val="none"/>
              </w:rPr>
              <w:instrText xml:space="preserve"> HYPERLINK "https://www.igraemsa.ru/igry-dlja-detej/poznavatelnye-igry/didakticheskaya-igra-pro-professii" </w:instrText>
            </w:r>
            <w:r>
              <w:rPr>
                <w:rStyle w:val="a4"/>
                <w:color w:val="auto"/>
                <w:u w:val="none"/>
              </w:rPr>
              <w:fldChar w:fldCharType="separate"/>
            </w:r>
            <w:r w:rsidR="00985907" w:rsidRPr="006A4BB8">
              <w:rPr>
                <w:rStyle w:val="a4"/>
              </w:rPr>
              <w:t>Дидактическая игра</w:t>
            </w:r>
          </w:p>
          <w:p w:rsidR="00985907" w:rsidRPr="00B71340" w:rsidRDefault="00985907">
            <w:r w:rsidRPr="006A4BB8">
              <w:rPr>
                <w:rStyle w:val="a4"/>
              </w:rPr>
              <w:t>«Профессии. Игра 1»</w:t>
            </w:r>
            <w:r w:rsidR="00461309">
              <w:rPr>
                <w:rStyle w:val="a4"/>
                <w:color w:val="auto"/>
                <w:u w:val="none"/>
              </w:rPr>
              <w:fldChar w:fldCharType="end"/>
            </w:r>
          </w:p>
        </w:tc>
        <w:tc>
          <w:tcPr>
            <w:tcW w:w="3544" w:type="dxa"/>
          </w:tcPr>
          <w:p w:rsidR="00BF2284" w:rsidRDefault="00461309">
            <w:hyperlink r:id="rId38" w:history="1">
              <w:r w:rsidR="002C67DA" w:rsidRPr="00BF2284">
                <w:rPr>
                  <w:rStyle w:val="a4"/>
                </w:rPr>
                <w:t xml:space="preserve">Рассказ «Трое из </w:t>
              </w:r>
              <w:proofErr w:type="spellStart"/>
              <w:r w:rsidR="002C67DA" w:rsidRPr="00BF2284">
                <w:rPr>
                  <w:rStyle w:val="a4"/>
                </w:rPr>
                <w:t>простоквашино</w:t>
              </w:r>
              <w:proofErr w:type="spellEnd"/>
              <w:r w:rsidR="002C67DA" w:rsidRPr="00BF2284">
                <w:rPr>
                  <w:rStyle w:val="a4"/>
                </w:rPr>
                <w:t>»</w:t>
              </w:r>
            </w:hyperlink>
            <w:r w:rsidR="00BF2284">
              <w:t xml:space="preserve"> </w:t>
            </w:r>
          </w:p>
          <w:p w:rsidR="00BF2284" w:rsidRPr="00AA3577" w:rsidRDefault="00BF2284">
            <w:pPr>
              <w:rPr>
                <w:sz w:val="8"/>
              </w:rPr>
            </w:pPr>
          </w:p>
          <w:p w:rsidR="00BF2284" w:rsidRDefault="00461309">
            <w:hyperlink r:id="rId39" w:history="1">
              <w:proofErr w:type="spellStart"/>
              <w:r w:rsidR="00215E89" w:rsidRPr="00BF2284">
                <w:rPr>
                  <w:rStyle w:val="a4"/>
                </w:rPr>
                <w:t>Чистоговорки</w:t>
              </w:r>
              <w:proofErr w:type="spellEnd"/>
            </w:hyperlink>
          </w:p>
          <w:p w:rsidR="00BF2284" w:rsidRPr="00B71340" w:rsidRDefault="00215E89">
            <w:pPr>
              <w:rPr>
                <w:sz w:val="10"/>
              </w:rPr>
            </w:pPr>
            <w:r>
              <w:t xml:space="preserve"> </w:t>
            </w:r>
          </w:p>
          <w:p w:rsidR="00B71340" w:rsidRDefault="00461309" w:rsidP="00B71340">
            <w:pPr>
              <w:rPr>
                <w:rStyle w:val="a4"/>
              </w:rPr>
            </w:pPr>
            <w:hyperlink r:id="rId40" w:history="1">
              <w:r w:rsidR="00985907" w:rsidRPr="00BF2284">
                <w:rPr>
                  <w:rStyle w:val="a4"/>
                </w:rPr>
                <w:t>Скороговорки для детей</w:t>
              </w:r>
            </w:hyperlink>
          </w:p>
          <w:p w:rsidR="00985907" w:rsidRPr="00985907" w:rsidRDefault="00461309">
            <w:hyperlink r:id="rId41" w:history="1">
              <w:r w:rsidR="00B71340" w:rsidRPr="001E23DA">
                <w:rPr>
                  <w:rStyle w:val="a4"/>
                </w:rPr>
                <w:t>Видео - рассказ «Хочу лошадь»</w:t>
              </w:r>
            </w:hyperlink>
            <w:r w:rsidR="00B71340">
              <w:t xml:space="preserve"> </w:t>
            </w:r>
          </w:p>
        </w:tc>
        <w:tc>
          <w:tcPr>
            <w:tcW w:w="1559" w:type="dxa"/>
          </w:tcPr>
          <w:p w:rsidR="00DA59D7" w:rsidRDefault="00461309">
            <w:hyperlink r:id="rId42" w:history="1">
              <w:r w:rsidR="00F372C1" w:rsidRPr="004B184C">
                <w:rPr>
                  <w:rStyle w:val="a4"/>
                </w:rPr>
                <w:t>Полезные и вредные продукты</w:t>
              </w:r>
            </w:hyperlink>
          </w:p>
          <w:p w:rsidR="00D83715" w:rsidRDefault="00D83715" w:rsidP="00D83715"/>
          <w:p w:rsidR="00F372C1" w:rsidRPr="00D83715" w:rsidRDefault="00F372C1" w:rsidP="00B71340"/>
        </w:tc>
        <w:tc>
          <w:tcPr>
            <w:tcW w:w="2835" w:type="dxa"/>
          </w:tcPr>
          <w:p w:rsidR="004B184C" w:rsidRDefault="00461309" w:rsidP="004B184C">
            <w:hyperlink r:id="rId43" w:history="1">
              <w:r w:rsidR="00D75AC8" w:rsidRPr="004B184C">
                <w:rPr>
                  <w:rStyle w:val="a4"/>
                </w:rPr>
                <w:t>Оригами Автомобиль»</w:t>
              </w:r>
            </w:hyperlink>
            <w:r w:rsidR="00D75AC8">
              <w:t xml:space="preserve"> </w:t>
            </w:r>
          </w:p>
          <w:p w:rsidR="004B184C" w:rsidRPr="00B71340" w:rsidRDefault="004B184C" w:rsidP="004B184C">
            <w:pPr>
              <w:rPr>
                <w:sz w:val="10"/>
              </w:rPr>
            </w:pPr>
          </w:p>
          <w:p w:rsidR="00BC701F" w:rsidRDefault="00461309" w:rsidP="004B184C">
            <w:hyperlink r:id="rId44" w:history="1">
              <w:r w:rsidR="0083434E" w:rsidRPr="004B184C">
                <w:rPr>
                  <w:rStyle w:val="a4"/>
                </w:rPr>
                <w:t>Раскраски «машины»</w:t>
              </w:r>
            </w:hyperlink>
            <w:r w:rsidR="0083434E">
              <w:t xml:space="preserve"> </w:t>
            </w:r>
          </w:p>
          <w:p w:rsidR="0083434E" w:rsidRPr="00BC701F" w:rsidRDefault="00BC701F" w:rsidP="00BC701F">
            <w:r>
              <w:t>Презентация «</w:t>
            </w:r>
            <w:r w:rsidRPr="00EB5A5C">
              <w:t>Сельский труд в картинах русских художников</w:t>
            </w:r>
            <w: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706E" w:rsidRDefault="00461309" w:rsidP="004B184C">
            <w:hyperlink r:id="rId45" w:history="1">
              <w:r w:rsidR="00DA59D7" w:rsidRPr="004B184C">
                <w:rPr>
                  <w:rStyle w:val="a4"/>
                </w:rPr>
                <w:t>Математическая физкультминутка</w:t>
              </w:r>
            </w:hyperlink>
            <w:r w:rsidR="00DA59D7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184C" w:rsidRDefault="00461309">
            <w:hyperlink r:id="rId46" w:history="1">
              <w:r w:rsidR="00F54292" w:rsidRPr="00322FB3">
                <w:rPr>
                  <w:rStyle w:val="a4"/>
                </w:rPr>
                <w:t xml:space="preserve">16 идей для </w:t>
              </w:r>
              <w:r w:rsidR="00322FB3">
                <w:rPr>
                  <w:rStyle w:val="a4"/>
                </w:rPr>
                <w:t>р</w:t>
              </w:r>
              <w:r w:rsidR="00F54292" w:rsidRPr="00322FB3">
                <w:rPr>
                  <w:rStyle w:val="a4"/>
                </w:rPr>
                <w:t xml:space="preserve">исования </w:t>
              </w:r>
            </w:hyperlink>
            <w:r w:rsidR="00F54292">
              <w:t xml:space="preserve"> </w:t>
            </w:r>
          </w:p>
          <w:p w:rsidR="0049706E" w:rsidRDefault="0049706E"/>
        </w:tc>
      </w:tr>
      <w:tr w:rsidR="00FF2CAE" w:rsidTr="00B71340">
        <w:tc>
          <w:tcPr>
            <w:tcW w:w="675" w:type="dxa"/>
          </w:tcPr>
          <w:p w:rsidR="00D17D60" w:rsidRDefault="00B71340">
            <w:r>
              <w:t>ЧТ</w:t>
            </w:r>
          </w:p>
        </w:tc>
        <w:tc>
          <w:tcPr>
            <w:tcW w:w="3686" w:type="dxa"/>
          </w:tcPr>
          <w:p w:rsidR="0083434E" w:rsidRDefault="00461309">
            <w:hyperlink r:id="rId47" w:history="1">
              <w:r w:rsidR="00B71340" w:rsidRPr="0027017C">
                <w:rPr>
                  <w:rStyle w:val="a4"/>
                </w:rPr>
                <w:t>Готов ли ребёнок к школе</w:t>
              </w:r>
              <w:r w:rsidR="00B71340">
                <w:rPr>
                  <w:rStyle w:val="a4"/>
                </w:rPr>
                <w:t xml:space="preserve"> (</w:t>
              </w:r>
              <w:r w:rsidR="00B71340" w:rsidRPr="0027017C">
                <w:rPr>
                  <w:rStyle w:val="a4"/>
                </w:rPr>
                <w:t>10 вопросов)</w:t>
              </w:r>
            </w:hyperlink>
          </w:p>
        </w:tc>
        <w:tc>
          <w:tcPr>
            <w:tcW w:w="3544" w:type="dxa"/>
          </w:tcPr>
          <w:p w:rsidR="0049706E" w:rsidRDefault="00461309">
            <w:hyperlink r:id="rId48" w:history="1">
              <w:r w:rsidR="00C53B57" w:rsidRPr="00C3335E">
                <w:rPr>
                  <w:rStyle w:val="a4"/>
                </w:rPr>
                <w:t>Обучение грамоте</w:t>
              </w:r>
              <w:r w:rsidR="00435A05" w:rsidRPr="00C3335E">
                <w:rPr>
                  <w:rStyle w:val="a4"/>
                </w:rPr>
                <w:t>:</w:t>
              </w:r>
              <w:r w:rsidR="00C53B57" w:rsidRPr="00C3335E">
                <w:rPr>
                  <w:rStyle w:val="a4"/>
                </w:rPr>
                <w:t xml:space="preserve"> Занятие 4</w:t>
              </w:r>
              <w:r w:rsidR="00435A05" w:rsidRPr="00C3335E">
                <w:rPr>
                  <w:rStyle w:val="a4"/>
                </w:rPr>
                <w:t>5</w:t>
              </w:r>
              <w:r w:rsidR="00C53B57" w:rsidRPr="00C3335E">
                <w:rPr>
                  <w:rStyle w:val="a4"/>
                </w:rPr>
                <w:t xml:space="preserve"> «Знакомство с </w:t>
              </w:r>
              <w:r w:rsidR="00435A05" w:rsidRPr="00C3335E">
                <w:rPr>
                  <w:rStyle w:val="a4"/>
                </w:rPr>
                <w:t>разделительным Ь</w:t>
              </w:r>
              <w:r w:rsidR="00C53B57" w:rsidRPr="00C3335E">
                <w:rPr>
                  <w:rStyle w:val="a4"/>
                </w:rPr>
                <w:t>»</w:t>
              </w:r>
            </w:hyperlink>
            <w:r w:rsidR="00C53B57">
              <w:t xml:space="preserve"> </w:t>
            </w:r>
          </w:p>
          <w:p w:rsidR="00985907" w:rsidRPr="008E0734" w:rsidRDefault="00461309" w:rsidP="00C3335E">
            <w:hyperlink r:id="rId49" w:history="1">
              <w:r w:rsidR="00C3335E" w:rsidRPr="00C3335E">
                <w:rPr>
                  <w:rStyle w:val="a4"/>
                </w:rPr>
                <w:t>Пальчиковая гимнастика</w:t>
              </w:r>
            </w:hyperlink>
          </w:p>
        </w:tc>
        <w:tc>
          <w:tcPr>
            <w:tcW w:w="1559" w:type="dxa"/>
          </w:tcPr>
          <w:p w:rsidR="0083434E" w:rsidRDefault="00461309">
            <w:hyperlink r:id="rId50" w:history="1">
              <w:r w:rsidR="00F372C1" w:rsidRPr="00C3335E">
                <w:rPr>
                  <w:rStyle w:val="a4"/>
                </w:rPr>
                <w:t>Безопасность на дороге</w:t>
              </w:r>
            </w:hyperlink>
          </w:p>
          <w:p w:rsidR="00F372C1" w:rsidRPr="0027017C" w:rsidRDefault="00F372C1" w:rsidP="00B71340"/>
        </w:tc>
        <w:tc>
          <w:tcPr>
            <w:tcW w:w="2835" w:type="dxa"/>
          </w:tcPr>
          <w:p w:rsidR="00C3335E" w:rsidRDefault="00461309">
            <w:hyperlink r:id="rId51" w:history="1">
              <w:r w:rsidR="00D75AC8" w:rsidRPr="00C3335E">
                <w:rPr>
                  <w:rStyle w:val="a4"/>
                </w:rPr>
                <w:t>Аппликация «Веселый автобус»</w:t>
              </w:r>
            </w:hyperlink>
          </w:p>
          <w:p w:rsidR="00413DF2" w:rsidRDefault="00D75AC8">
            <w:r>
              <w:t xml:space="preserve"> </w:t>
            </w:r>
            <w:hyperlink r:id="rId52" w:history="1">
              <w:r w:rsidR="00F372C1" w:rsidRPr="00C3335E">
                <w:rPr>
                  <w:rStyle w:val="a4"/>
                </w:rPr>
                <w:t>Раскраски «Профессии»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706E" w:rsidRDefault="00461309" w:rsidP="004B184C">
            <w:hyperlink r:id="rId53" w:history="1">
              <w:r w:rsidR="00215E89" w:rsidRPr="004B184C">
                <w:rPr>
                  <w:rStyle w:val="a4"/>
                </w:rPr>
                <w:t>Физкультминутка «Я хочу построить дом»</w:t>
              </w:r>
            </w:hyperlink>
            <w:r w:rsidR="00215E89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9706E" w:rsidRDefault="00461309">
            <w:hyperlink r:id="rId54" w:history="1">
              <w:r w:rsidR="00D2114E" w:rsidRPr="00C3335E">
                <w:rPr>
                  <w:rStyle w:val="a4"/>
                </w:rPr>
                <w:t>Мультфильм «Кем быть?»</w:t>
              </w:r>
            </w:hyperlink>
          </w:p>
          <w:p w:rsidR="00D2114E" w:rsidRDefault="00D2114E"/>
        </w:tc>
      </w:tr>
      <w:tr w:rsidR="00FF2CAE" w:rsidTr="00B71340">
        <w:tc>
          <w:tcPr>
            <w:tcW w:w="675" w:type="dxa"/>
          </w:tcPr>
          <w:p w:rsidR="0049706E" w:rsidRDefault="00D17D60">
            <w:r>
              <w:t>ПТ</w:t>
            </w:r>
          </w:p>
          <w:p w:rsidR="00D17D60" w:rsidRDefault="00D17D60"/>
        </w:tc>
        <w:tc>
          <w:tcPr>
            <w:tcW w:w="3686" w:type="dxa"/>
          </w:tcPr>
          <w:p w:rsidR="00AA3577" w:rsidRPr="006D402D" w:rsidRDefault="00461309">
            <w:hyperlink r:id="rId55" w:history="1">
              <w:r w:rsidR="00520459" w:rsidRPr="00C3335E">
                <w:rPr>
                  <w:rStyle w:val="a4"/>
                </w:rPr>
                <w:t>Профессия «Механизатор»</w:t>
              </w:r>
            </w:hyperlink>
            <w:r w:rsidR="00520459">
              <w:t xml:space="preserve"> </w:t>
            </w:r>
          </w:p>
          <w:p w:rsidR="00D755EC" w:rsidRPr="006D402D" w:rsidRDefault="00461309">
            <w:hyperlink r:id="rId56" w:history="1">
              <w:r w:rsidR="00985907" w:rsidRPr="00C3335E">
                <w:rPr>
                  <w:rStyle w:val="a4"/>
                </w:rPr>
                <w:t>Дидактическая игра «Профессии. Игра 3»</w:t>
              </w:r>
            </w:hyperlink>
          </w:p>
          <w:p w:rsidR="00FF2CAE" w:rsidRDefault="00461309">
            <w:hyperlink r:id="rId57" w:history="1">
              <w:r w:rsidR="00D755EC" w:rsidRPr="00D755EC">
                <w:rPr>
                  <w:rStyle w:val="a4"/>
                </w:rPr>
                <w:t>Развивающие онлайн-игры для детей 6 лет.</w:t>
              </w:r>
            </w:hyperlink>
            <w:r w:rsidR="00C3335E"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335E" w:rsidRDefault="00C53B57" w:rsidP="00C3335E">
            <w:r>
              <w:t xml:space="preserve"> </w:t>
            </w:r>
            <w:hyperlink r:id="rId58" w:history="1">
              <w:r w:rsidR="00AA3577">
                <w:rPr>
                  <w:rStyle w:val="a4"/>
                </w:rPr>
                <w:t xml:space="preserve">Речевая </w:t>
              </w:r>
              <w:proofErr w:type="spellStart"/>
              <w:r w:rsidR="00AA3577">
                <w:rPr>
                  <w:rStyle w:val="a4"/>
                </w:rPr>
                <w:t>тгра</w:t>
              </w:r>
              <w:proofErr w:type="spellEnd"/>
              <w:r w:rsidR="00AA3577">
                <w:rPr>
                  <w:rStyle w:val="a4"/>
                </w:rPr>
                <w:t xml:space="preserve"> М</w:t>
              </w:r>
              <w:r w:rsidR="00435A05" w:rsidRPr="00C3335E">
                <w:rPr>
                  <w:rStyle w:val="a4"/>
                </w:rPr>
                <w:t xml:space="preserve">.Борисенко, Н.Лукина </w:t>
              </w:r>
              <w:r w:rsidRPr="00C3335E">
                <w:rPr>
                  <w:rStyle w:val="a4"/>
                </w:rPr>
                <w:t>«Как сказать иначе»</w:t>
              </w:r>
            </w:hyperlink>
          </w:p>
          <w:p w:rsidR="00C3335E" w:rsidRDefault="00C3335E" w:rsidP="00C3335E"/>
          <w:p w:rsidR="0049706E" w:rsidRDefault="00C53B57" w:rsidP="00C3335E">
            <w:r>
              <w:t xml:space="preserve"> </w:t>
            </w:r>
            <w:hyperlink r:id="rId59" w:history="1">
              <w:r w:rsidR="002C67DA" w:rsidRPr="00C3335E">
                <w:rPr>
                  <w:rStyle w:val="a4"/>
                </w:rPr>
                <w:t>Д.</w:t>
              </w:r>
              <w:r w:rsidR="00C3335E" w:rsidRPr="00C3335E">
                <w:rPr>
                  <w:rStyle w:val="a4"/>
                </w:rPr>
                <w:t xml:space="preserve"> </w:t>
              </w:r>
              <w:proofErr w:type="spellStart"/>
              <w:r w:rsidR="002C67DA" w:rsidRPr="00C3335E">
                <w:rPr>
                  <w:rStyle w:val="a4"/>
                </w:rPr>
                <w:t>Родари</w:t>
              </w:r>
              <w:proofErr w:type="spellEnd"/>
              <w:r w:rsidR="002C67DA" w:rsidRPr="00C3335E">
                <w:rPr>
                  <w:rStyle w:val="a4"/>
                </w:rPr>
                <w:t xml:space="preserve"> «Чем пахнут ремесла»</w:t>
              </w:r>
            </w:hyperlink>
            <w:r w:rsidR="002C67DA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72C1" w:rsidRDefault="00461309" w:rsidP="00F372C1">
            <w:hyperlink r:id="rId60" w:history="1">
              <w:r w:rsidR="00F372C1" w:rsidRPr="00CD512C">
                <w:rPr>
                  <w:rStyle w:val="a4"/>
                </w:rPr>
                <w:t>ОБЖ для детей</w:t>
              </w:r>
            </w:hyperlink>
          </w:p>
          <w:p w:rsidR="0027017C" w:rsidRDefault="0027017C"/>
          <w:p w:rsidR="00BD3935" w:rsidRPr="0027017C" w:rsidRDefault="00BD3935" w:rsidP="0027017C"/>
        </w:tc>
        <w:tc>
          <w:tcPr>
            <w:tcW w:w="2835" w:type="dxa"/>
            <w:tcBorders>
              <w:bottom w:val="single" w:sz="4" w:space="0" w:color="auto"/>
            </w:tcBorders>
          </w:tcPr>
          <w:p w:rsidR="00DA1D73" w:rsidRDefault="00461309" w:rsidP="00B71340">
            <w:pPr>
              <w:ind w:right="-108"/>
            </w:pPr>
            <w:hyperlink r:id="rId61" w:history="1">
              <w:r w:rsidR="00D75AC8" w:rsidRPr="00D755EC">
                <w:rPr>
                  <w:rStyle w:val="a4"/>
                </w:rPr>
                <w:t>Схемы по конструированию</w:t>
              </w:r>
            </w:hyperlink>
            <w:r w:rsidR="00D75AC8">
              <w:t xml:space="preserve"> </w:t>
            </w:r>
          </w:p>
          <w:p w:rsidR="00DA1D73" w:rsidRPr="00B71340" w:rsidRDefault="00DA1D73" w:rsidP="00B71340">
            <w:pPr>
              <w:ind w:right="-108"/>
              <w:rPr>
                <w:sz w:val="14"/>
              </w:rPr>
            </w:pPr>
          </w:p>
          <w:p w:rsidR="00DA1D73" w:rsidRPr="00B71340" w:rsidRDefault="00461309" w:rsidP="00B71340">
            <w:pPr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hyperlink r:id="rId62" w:history="1">
              <w:r w:rsidR="00DA1D73" w:rsidRPr="00DA1D7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  <w:r w:rsidR="00DA1D73" w:rsidRPr="00AA3577">
                <w:rPr>
                  <w:rStyle w:val="a4"/>
                  <w:rFonts w:ascii="Times New Roman" w:eastAsia="Times New Roman" w:hAnsi="Times New Roman" w:cs="Times New Roman"/>
                </w:rPr>
                <w:t xml:space="preserve">Раскраска художника </w:t>
              </w:r>
              <w:proofErr w:type="spellStart"/>
              <w:r w:rsidR="00DA1D73" w:rsidRPr="00AA3577">
                <w:rPr>
                  <w:rStyle w:val="a4"/>
                  <w:rFonts w:ascii="Times New Roman" w:eastAsia="Times New Roman" w:hAnsi="Times New Roman" w:cs="Times New Roman"/>
                </w:rPr>
                <w:t>Б.Кустодиева</w:t>
              </w:r>
              <w:proofErr w:type="spellEnd"/>
              <w:r w:rsidR="00DA1D73" w:rsidRPr="00AA3577">
                <w:rPr>
                  <w:rStyle w:val="a4"/>
                  <w:rFonts w:ascii="Times New Roman" w:eastAsia="Times New Roman" w:hAnsi="Times New Roman" w:cs="Times New Roman"/>
                </w:rPr>
                <w:t xml:space="preserve"> «Сельский труд» 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9706E" w:rsidRDefault="00461309" w:rsidP="000E51C7">
            <w:hyperlink r:id="rId63" w:history="1">
              <w:r w:rsidR="00215E89" w:rsidRPr="00AA3577">
                <w:rPr>
                  <w:rStyle w:val="a4"/>
                </w:rPr>
                <w:t>Физкультминутка</w:t>
              </w:r>
            </w:hyperlink>
            <w:r w:rsidR="00215E89">
              <w:t xml:space="preserve"> </w:t>
            </w:r>
            <w:hyperlink r:id="rId64" w:history="1">
              <w:r w:rsidR="000E51C7">
                <w:rPr>
                  <w:rStyle w:val="a4"/>
                </w:rPr>
                <w:t>Зарядка  «З</w:t>
              </w:r>
              <w:r w:rsidR="000E51C7" w:rsidRPr="00D11736">
                <w:rPr>
                  <w:rStyle w:val="a4"/>
                </w:rPr>
                <w:t>оопар</w:t>
              </w:r>
              <w:r w:rsidR="000E51C7">
                <w:rPr>
                  <w:rStyle w:val="a4"/>
                </w:rPr>
                <w:t>к»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06E" w:rsidRDefault="00461309" w:rsidP="00AA3577">
            <w:hyperlink r:id="rId65" w:history="1">
              <w:r w:rsidR="00FF2CAE" w:rsidRPr="00AA3577">
                <w:rPr>
                  <w:rStyle w:val="a4"/>
                </w:rPr>
                <w:t>Поучительный мультфильм «Так сойдет»</w:t>
              </w:r>
            </w:hyperlink>
            <w:r w:rsidR="00FF2CAE">
              <w:t xml:space="preserve"> </w:t>
            </w:r>
          </w:p>
        </w:tc>
      </w:tr>
    </w:tbl>
    <w:p w:rsidR="0049706E" w:rsidRDefault="0049706E"/>
    <w:sectPr w:rsidR="0049706E" w:rsidSect="00B7134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6FD9"/>
    <w:multiLevelType w:val="hybridMultilevel"/>
    <w:tmpl w:val="9A6ED33C"/>
    <w:lvl w:ilvl="0" w:tplc="0288630C">
      <w:numFmt w:val="bullet"/>
      <w:lvlText w:val="•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C546511"/>
    <w:multiLevelType w:val="hybridMultilevel"/>
    <w:tmpl w:val="2846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A1"/>
    <w:rsid w:val="000E51C7"/>
    <w:rsid w:val="00193356"/>
    <w:rsid w:val="001B2277"/>
    <w:rsid w:val="001E23DA"/>
    <w:rsid w:val="001E5857"/>
    <w:rsid w:val="001F4901"/>
    <w:rsid w:val="00215E89"/>
    <w:rsid w:val="0027017C"/>
    <w:rsid w:val="002C67DA"/>
    <w:rsid w:val="00322FB3"/>
    <w:rsid w:val="003A1308"/>
    <w:rsid w:val="00413DF2"/>
    <w:rsid w:val="00435A05"/>
    <w:rsid w:val="00461309"/>
    <w:rsid w:val="0049706E"/>
    <w:rsid w:val="004B184C"/>
    <w:rsid w:val="004B21FE"/>
    <w:rsid w:val="00520459"/>
    <w:rsid w:val="00521D71"/>
    <w:rsid w:val="005D3076"/>
    <w:rsid w:val="006A4BB8"/>
    <w:rsid w:val="006D402D"/>
    <w:rsid w:val="00700DCE"/>
    <w:rsid w:val="007C5A08"/>
    <w:rsid w:val="0083434E"/>
    <w:rsid w:val="00866591"/>
    <w:rsid w:val="008E0734"/>
    <w:rsid w:val="008E087C"/>
    <w:rsid w:val="008F33B3"/>
    <w:rsid w:val="00985907"/>
    <w:rsid w:val="009D4A3B"/>
    <w:rsid w:val="009E1698"/>
    <w:rsid w:val="00A5702E"/>
    <w:rsid w:val="00AA3577"/>
    <w:rsid w:val="00B3013B"/>
    <w:rsid w:val="00B32C54"/>
    <w:rsid w:val="00B66ECC"/>
    <w:rsid w:val="00B71340"/>
    <w:rsid w:val="00B830A1"/>
    <w:rsid w:val="00BA626D"/>
    <w:rsid w:val="00BC595E"/>
    <w:rsid w:val="00BC701F"/>
    <w:rsid w:val="00BD3935"/>
    <w:rsid w:val="00BF2284"/>
    <w:rsid w:val="00C3335E"/>
    <w:rsid w:val="00C53B57"/>
    <w:rsid w:val="00CD512C"/>
    <w:rsid w:val="00D17D60"/>
    <w:rsid w:val="00D2114E"/>
    <w:rsid w:val="00D755EC"/>
    <w:rsid w:val="00D75AC8"/>
    <w:rsid w:val="00D83715"/>
    <w:rsid w:val="00D9495D"/>
    <w:rsid w:val="00DA1D73"/>
    <w:rsid w:val="00DA59D7"/>
    <w:rsid w:val="00F06DCB"/>
    <w:rsid w:val="00F372C1"/>
    <w:rsid w:val="00F54292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30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30A1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8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E07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du.org.ua/psychological/test13" TargetMode="External"/><Relationship Id="rId18" Type="http://schemas.openxmlformats.org/officeDocument/2006/relationships/hyperlink" Target="https://yandex.ru/video/preview/?filmId=15075278406671624435&amp;text=%D0%BF%D1%80%D1%8B%D0%B3-%D1%81%D0%BA%D0%BE%D0%BA+%D0%BA%D0%BE%D0%BC%D0%B0%D0%BD%D0%B4%D0%B0+%D0%B7%D0%B0%D1%80%D1%8F%D0%B4%D0%BA%D0%B0+%D0%B4%D0%BB%D1%8F+%D0%B4%D0%B5%D1%82%D0%B5%D0%B9+4-5+%D0%BB%D0%B5%D1%82&amp;path=wizard&amp;parent-reqid=1589350751609214-1227085542399894080600157-production-app-host-vla-web-yp-120&amp;redircnt=1589350801.1" TargetMode="External"/><Relationship Id="rId26" Type="http://schemas.openxmlformats.org/officeDocument/2006/relationships/hyperlink" Target="https://www.culture.ru/poems/21363/kem-byt" TargetMode="External"/><Relationship Id="rId39" Type="http://schemas.openxmlformats.org/officeDocument/2006/relationships/hyperlink" Target="https://www.youtube.com/watch?v=YR1wO3eYMKs" TargetMode="External"/><Relationship Id="rId21" Type="http://schemas.openxmlformats.org/officeDocument/2006/relationships/hyperlink" Target="https://www.youtube.com/watch?v=bvlLPotmX7Q&amp;list=PLcnCeMi7SyO-VWLph_WuKrl9K-vzKRB56&amp;index=18" TargetMode="External"/><Relationship Id="rId34" Type="http://schemas.openxmlformats.org/officeDocument/2006/relationships/hyperlink" Target="https://logiclike.com/igry-zadaniya/7-let" TargetMode="External"/><Relationship Id="rId42" Type="http://schemas.openxmlformats.org/officeDocument/2006/relationships/hyperlink" Target="https://www.youtube.com/watch?v=UGlk5HhqnSA" TargetMode="External"/><Relationship Id="rId47" Type="http://schemas.openxmlformats.org/officeDocument/2006/relationships/hyperlink" Target="https://onlinetestpad.com/ru/test/7615-gotov-li-rebenok-k-shkole" TargetMode="External"/><Relationship Id="rId50" Type="http://schemas.openxmlformats.org/officeDocument/2006/relationships/hyperlink" Target="https://www.youtube.com/watch?v=yubOcB-2lSQ" TargetMode="External"/><Relationship Id="rId55" Type="http://schemas.openxmlformats.org/officeDocument/2006/relationships/hyperlink" Target="https://www.youtube.com/watch?v=NdRalo2yDRM" TargetMode="External"/><Relationship Id="rId63" Type="http://schemas.openxmlformats.org/officeDocument/2006/relationships/hyperlink" Target="https://www.youtube.com/watch?v=abd1NWTWfEs" TargetMode="External"/><Relationship Id="rId7" Type="http://schemas.openxmlformats.org/officeDocument/2006/relationships/hyperlink" Target="https://www.youtube.com/watch?v=utXHht5oPp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lshoyvopros.ru/questions/3242337-kak-narisovat-krestjanina-fermera-poetapno-karandashom-gde-najti-mk.html" TargetMode="External"/><Relationship Id="rId29" Type="http://schemas.openxmlformats.org/officeDocument/2006/relationships/hyperlink" Target="https://www.youtube.com/watch?v=LeaC44w6mTU&amp;t=14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ng/viewer?url=https://www.prodlenka.org/components/com_mtree/attachments/375/375433/377624.pptx" TargetMode="External"/><Relationship Id="rId11" Type="http://schemas.openxmlformats.org/officeDocument/2006/relationships/hyperlink" Target="http://www.detskiysad.ru/ucheba/gramota103.html" TargetMode="External"/><Relationship Id="rId24" Type="http://schemas.openxmlformats.org/officeDocument/2006/relationships/hyperlink" Target="https://7gy.ru/rebenok/podgotovka-k-shkole/812-test-na-gotovnost-rebenka-k-shkole.html" TargetMode="External"/><Relationship Id="rId32" Type="http://schemas.openxmlformats.org/officeDocument/2006/relationships/hyperlink" Target="https://www.youtube.com/watch?v=S6FR5Urf6Qo" TargetMode="External"/><Relationship Id="rId37" Type="http://schemas.openxmlformats.org/officeDocument/2006/relationships/hyperlink" Target="https://www.youtube.com/watch?v=CdRCSUUO-lw" TargetMode="External"/><Relationship Id="rId40" Type="http://schemas.openxmlformats.org/officeDocument/2006/relationships/hyperlink" Target="https://deti-online.com/stihi/skorogovorki/" TargetMode="External"/><Relationship Id="rId45" Type="http://schemas.openxmlformats.org/officeDocument/2006/relationships/hyperlink" Target="https://www.youtube.com/watch?v=ZTBYR_RVW7k" TargetMode="External"/><Relationship Id="rId53" Type="http://schemas.openxmlformats.org/officeDocument/2006/relationships/hyperlink" Target="https://www.youtube.com/watch?v=-yVcNEl-KB8" TargetMode="External"/><Relationship Id="rId58" Type="http://schemas.openxmlformats.org/officeDocument/2006/relationships/hyperlink" Target="http://testuser7.narod.ru/Philipok2/Borisenko_4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outube.com/watch?v=dz6tCanITx8" TargetMode="External"/><Relationship Id="rId15" Type="http://schemas.openxmlformats.org/officeDocument/2006/relationships/hyperlink" Target="https://www.youtube.com/watch?time_continue=114&amp;v=w0Cy4eHPFZg&amp;feature=emb_logo" TargetMode="External"/><Relationship Id="rId23" Type="http://schemas.openxmlformats.org/officeDocument/2006/relationships/hyperlink" Target="https://www.youtube.com/watch?v=pp3te5riqgc" TargetMode="External"/><Relationship Id="rId28" Type="http://schemas.openxmlformats.org/officeDocument/2006/relationships/hyperlink" Target="https://www.youtube.com/watch?v=BbP88kJW4GQ" TargetMode="External"/><Relationship Id="rId36" Type="http://schemas.openxmlformats.org/officeDocument/2006/relationships/hyperlink" Target="https://www.youtube.com/watch?v=YFWE0fRqoxE&amp;list=PLcnCeMi7SyO-VWLph_WuKrl9K-vzKRB56&amp;index=27" TargetMode="External"/><Relationship Id="rId49" Type="http://schemas.openxmlformats.org/officeDocument/2006/relationships/hyperlink" Target="https://www.youtube.com/watch?v=eINAFvpVPOA" TargetMode="External"/><Relationship Id="rId57" Type="http://schemas.openxmlformats.org/officeDocument/2006/relationships/hyperlink" Target="https://logiclike.com" TargetMode="External"/><Relationship Id="rId61" Type="http://schemas.openxmlformats.org/officeDocument/2006/relationships/hyperlink" Target="https://nsportal.ru/detskiy-sad/konstruirovanie-ruchnoy-trud/2017/04/28/shemy-po-konstruirovaniyu" TargetMode="External"/><Relationship Id="rId10" Type="http://schemas.openxmlformats.org/officeDocument/2006/relationships/hyperlink" Target="https://www.youtube.com/watch?v=bayY32lSnSg" TargetMode="External"/><Relationship Id="rId19" Type="http://schemas.openxmlformats.org/officeDocument/2006/relationships/hyperlink" Target="https://www.youtube.com/watch?v=4Zve2JZ7ErM&amp;t=72s" TargetMode="External"/><Relationship Id="rId31" Type="http://schemas.openxmlformats.org/officeDocument/2006/relationships/hyperlink" Target="https://allforchildren.ru/paint/prof_farmer.php" TargetMode="External"/><Relationship Id="rId44" Type="http://schemas.openxmlformats.org/officeDocument/2006/relationships/hyperlink" Target="https://www.igraemsa.ru/igry-dlja-detej/risovalki/mashiny" TargetMode="External"/><Relationship Id="rId52" Type="http://schemas.openxmlformats.org/officeDocument/2006/relationships/hyperlink" Target="https://tvoiraskraski.ru/razvivayushchie-raskraski/raskraski-professii" TargetMode="External"/><Relationship Id="rId60" Type="http://schemas.openxmlformats.org/officeDocument/2006/relationships/hyperlink" Target="https://www.youtube.com/watch?v=9wXYWjtTbQY" TargetMode="External"/><Relationship Id="rId65" Type="http://schemas.openxmlformats.org/officeDocument/2006/relationships/hyperlink" Target="https://www.youtube.com/watch?v=8Kr23RvT--k&amp;t=5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trnV-RZrNE" TargetMode="External"/><Relationship Id="rId14" Type="http://schemas.openxmlformats.org/officeDocument/2006/relationships/hyperlink" Target="https://www.youtube.com/watch?v=QoanA0MpJC4" TargetMode="External"/><Relationship Id="rId22" Type="http://schemas.openxmlformats.org/officeDocument/2006/relationships/hyperlink" Target="https://www.youtube.com/watch?v=kAC1nwja5po&amp;t=93s" TargetMode="External"/><Relationship Id="rId27" Type="http://schemas.openxmlformats.org/officeDocument/2006/relationships/hyperlink" Target="https://ok.ru/video/358828475747" TargetMode="External"/><Relationship Id="rId30" Type="http://schemas.openxmlformats.org/officeDocument/2006/relationships/hyperlink" Target="https://www.youtube.com/watch?v=IM1gF4PbV0M&amp;feature=emb_logo" TargetMode="External"/><Relationship Id="rId35" Type="http://schemas.openxmlformats.org/officeDocument/2006/relationships/hyperlink" Target="https://yandex.ru/video/preview/?filmId=222253176558721999&amp;text=&#1084;&#1091;&#1083;&#1100;&#1090;&#1092;&#1080;&#1083;&#1100;&#1084;%20&#1089;&#1086;&#1074;&#1077;&#1090;&#1089;&#1082;&#1080;&#1081;%20&#1087;&#1088;&#1086;%20&#1082;&#1072;&#1082;%20&#1076;&#1077;&#1090;&#1080;%20&#1087;&#1088;&#1086;&#1075;&#1085;&#1072;&#1083;&#1080;%20&#1087;&#1090;&#1080;&#1094;%20&#1080;&#1079;%20&#1089;&#1072;&#1076;&#1072;&amp;path=wizard&amp;parent-reqid=1589540514461930-729262943269551002400283-prestable-app-host-sas-web-yp-190&amp;redircnt=1589540518.1" TargetMode="External"/><Relationship Id="rId43" Type="http://schemas.openxmlformats.org/officeDocument/2006/relationships/hyperlink" Target="https://www.youtube.com/watch?v=3ZQzNiSz934" TargetMode="External"/><Relationship Id="rId48" Type="http://schemas.openxmlformats.org/officeDocument/2006/relationships/hyperlink" Target="http://www.detskiysad.ru/ucheba/gramota104.html" TargetMode="External"/><Relationship Id="rId56" Type="http://schemas.openxmlformats.org/officeDocument/2006/relationships/hyperlink" Target="https://www.igraemsa.ru/igry-dlja-detej/poznavatelnye-igry/flesh-igra-professii-3" TargetMode="External"/><Relationship Id="rId64" Type="http://schemas.openxmlformats.org/officeDocument/2006/relationships/hyperlink" Target="https://yandex.ru/video/preview/?filmId=723345664735748745&amp;text=%D0%B7%D0%B0%D1%80%D1%8F%D0%B4%D0%BA%D0%B0%20%D1%81%20%D1%86%D0%B0%D1%80%D0%B5%D0%B2%D0%BD%D0%BE%D0%B9%20%D0%B7%D0%BE%D0%BE%D0%BF%D0%B0%D1%80%D0%BA&amp;text=%D0%B7%D0%BE%D0%BE%D0%BF%D0%B0%D1%80%D0%BA%20&amp;path=wizard&amp;parent-reqid=1589350543646924-379305045138295783900303-production-app-host-vla-web-yp-320&amp;redircnt=1589350551.1" TargetMode="External"/><Relationship Id="rId8" Type="http://schemas.openxmlformats.org/officeDocument/2006/relationships/hyperlink" Target="https://www.igraemsa.ru/igry-dlja-detej/matematicheskie-igry/memorina-cifry" TargetMode="External"/><Relationship Id="rId51" Type="http://schemas.openxmlformats.org/officeDocument/2006/relationships/hyperlink" Target="https://www.youtube.com/watch?v=2LfXAX9-Ld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bXQutffnfkk&amp;t=100s" TargetMode="External"/><Relationship Id="rId17" Type="http://schemas.openxmlformats.org/officeDocument/2006/relationships/hyperlink" Target="https://www.youtube.com/watch?time_continue=21&amp;v=Luqi3T1r41E&amp;feature=emb_logo" TargetMode="External"/><Relationship Id="rId25" Type="http://schemas.openxmlformats.org/officeDocument/2006/relationships/hyperlink" Target="http://testuser7.narod.ru/Philipok2/Borisenko_4.pdf" TargetMode="External"/><Relationship Id="rId33" Type="http://schemas.openxmlformats.org/officeDocument/2006/relationships/hyperlink" Target="https://yandex.ru/video/preview/?filmId=4520258212713485109&amp;text=%D0%9F%D0%9E%D0%94%D0%92%D0%98%D0%96%D0%9D%D0%AB%D0%95%20%D0%98%D0%93%D0%A0%D0%AB%20%D0%9C%D0%90%D0%9C%D0%98%D0%9D%D0%90%20%D0%A8%D0%9A%D0%9E%D0%9B%D0%90&amp;path=wizard&amp;parent-reqid=1589351782185181-458598476584006426300255-production-app-host-vla-web-yp-10&amp;redircnt=1589351791.1" TargetMode="External"/><Relationship Id="rId38" Type="http://schemas.openxmlformats.org/officeDocument/2006/relationships/hyperlink" Target="https://www.litmir.me/br/?b=214219&amp;p=1" TargetMode="External"/><Relationship Id="rId46" Type="http://schemas.openxmlformats.org/officeDocument/2006/relationships/hyperlink" Target="https://www.youtube.com/watch?v=ZcN4exzMdio" TargetMode="External"/><Relationship Id="rId59" Type="http://schemas.openxmlformats.org/officeDocument/2006/relationships/hyperlink" Target="https://rustih.ru/dzhanni-rodari-chem-paxnut-remyosla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yandex.ru/video/preview/?filmId=3213041097672527626&amp;text=&#1084;&#1091;&#1083;&#1100;&#1090;&#1092;&#1080;&#1083;&#1100;&#1084;&#1099;+58+&#1075;&#1086;&#1076;&#1072;+&#1087;&#1088;&#1086;+&#1089;&#1077;&#1083;&#1100;&#1089;&#1082;&#1086;&#1077;+&#1093;&#1086;&#1079;&#1103;&#1081;&#1089;&#1090;&#1074;&#1086;&amp;path=wizard&amp;parent-reqid=1589535128983270-149800097930950059000303-production-app-host-man-web-yp-204&amp;redircnt=1589538242.1" TargetMode="External"/><Relationship Id="rId41" Type="http://schemas.openxmlformats.org/officeDocument/2006/relationships/hyperlink" Target="https://www.youtube.com/watch?v=v1yMAYXTBa4" TargetMode="External"/><Relationship Id="rId54" Type="http://schemas.openxmlformats.org/officeDocument/2006/relationships/hyperlink" Target="https://www.youtube.com/watch?v=3nJFAzdjBG8&amp;t=111s" TargetMode="External"/><Relationship Id="rId62" Type="http://schemas.openxmlformats.org/officeDocument/2006/relationships/hyperlink" Target="https://starove.ru/anons/risunki-dlya-raskrashivaniya-b-kustodieva-1925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Кукушкин</dc:creator>
  <cp:lastModifiedBy>Пользователь</cp:lastModifiedBy>
  <cp:revision>2</cp:revision>
  <dcterms:created xsi:type="dcterms:W3CDTF">2020-05-18T09:21:00Z</dcterms:created>
  <dcterms:modified xsi:type="dcterms:W3CDTF">2020-05-18T09:21:00Z</dcterms:modified>
</cp:coreProperties>
</file>